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Complete Confidence through Christ</w:t>
      </w:r>
    </w:p>
    <w:p>
      <w:pPr>
        <w:pStyle w:val="Body"/>
        <w:bidi w:val="0"/>
      </w:pPr>
      <w:r>
        <w:rPr>
          <w:rtl w:val="0"/>
        </w:rPr>
        <w:t>2 Corinthians 7:5-16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How do you respond to a challenge?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How do you respond to correction?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A Godly response is one that produces change, humility, and rejoicing.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Recap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are together in death and life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Make room in your hearts for the people of God.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But also remember, we are to leave room for God to work in our lives.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Very personal notes from Paul to the church.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Vv 5-9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Difficult times come, we should expect it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During tribulation and trial we find challenges that can grow us, or ruin 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situation in the world and the church: fighting without, fear within.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Vv 10-13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Godly grief produces salvation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Greek word </w:t>
      </w:r>
      <w:r>
        <w:rPr>
          <w:rtl w:val="0"/>
        </w:rPr>
        <w:t>‘</w:t>
      </w:r>
      <w:r>
        <w:rPr>
          <w:rtl w:val="0"/>
        </w:rPr>
        <w:t>soteria</w:t>
      </w:r>
      <w:r>
        <w:rPr>
          <w:rtl w:val="0"/>
        </w:rPr>
        <w:t>’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Only possible translation is salvation, deliverance, rescue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Godly grief produces a response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Godly grief brings us closer to the Lord</w:t>
      </w:r>
      <w:r>
        <w:rPr>
          <w:rtl w:val="0"/>
        </w:rPr>
        <w:t>…</w:t>
      </w:r>
      <w:r>
        <w:rPr>
          <w:rtl w:val="0"/>
        </w:rPr>
        <w:t>NO REGRETS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The word for this is beautiful: </w:t>
      </w:r>
      <w:r>
        <w:rPr>
          <w:rtl w:val="0"/>
        </w:rPr>
        <w:t>‘</w:t>
      </w:r>
      <w:r>
        <w:rPr>
          <w:rtl w:val="0"/>
        </w:rPr>
        <w:t>ametameletos</w:t>
      </w:r>
      <w:r>
        <w:rPr>
          <w:rtl w:val="0"/>
        </w:rPr>
        <w:t>’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Negative prefix </w:t>
      </w:r>
      <w:r>
        <w:rPr>
          <w:rtl w:val="0"/>
        </w:rPr>
        <w:t>“</w:t>
      </w:r>
      <w:r>
        <w:rPr>
          <w:rtl w:val="0"/>
        </w:rPr>
        <w:t>a</w:t>
      </w:r>
      <w:r>
        <w:rPr>
          <w:rtl w:val="0"/>
        </w:rPr>
        <w:t xml:space="preserve">” </w:t>
      </w:r>
      <w:r>
        <w:rPr>
          <w:rtl w:val="0"/>
        </w:rPr>
        <w:t>and the word that can also be used for repentance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So</w:t>
      </w:r>
      <w:r>
        <w:rPr>
          <w:rtl w:val="0"/>
        </w:rPr>
        <w:t>…</w:t>
      </w:r>
      <w:r>
        <w:rPr>
          <w:rtl w:val="0"/>
        </w:rPr>
        <w:t>Godly grief leads to repentance that develops a relationship that brings confidence and relationship with Christ!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Godly grief does not push us away from the thing that restore 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Beware of worldly grief, it can and will destroy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The word here is </w:t>
      </w:r>
      <w:r>
        <w:rPr>
          <w:rtl w:val="0"/>
        </w:rPr>
        <w:t>‘</w:t>
      </w:r>
      <w:r>
        <w:rPr>
          <w:rtl w:val="0"/>
        </w:rPr>
        <w:t>thanatos</w:t>
      </w:r>
      <w:r>
        <w:rPr>
          <w:rtl w:val="0"/>
        </w:rPr>
        <w:t>’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Deadly, or death is the only translation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This is one of the huge differences between the church and the world.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Vv 14-15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Boasting and rejoicing in the working of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Recognize God at work and let your confidence build.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Godly Grief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Produces: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Repentance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Salvation without regret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Earnestness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Eagerness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Righteous indignation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Reverent fear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Longing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Zeal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Lack of condemnation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Worldly grief produces death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Godly grief restores dependence upon our Lord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contrast: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Judas was sorry for what he did, but it destroyed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Peter was sorry for what he did, but was filled with power, after a season of eating bitterly.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Being sorry is not repentance and it does not bring comfort.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Corporate Comfort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Comfort in the fellowship of believers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Titus was a blessing to the brothers.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When times are tough, the comfort we find in the brotherhood is a blessing.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What is the thing that brings comfort to the body?: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Earnestness for the cause of the gospel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Eagerness to be what God would have you be.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Good news from Corinth through Titus allowed Paul some glimpse of how they were responding to the first letter...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they were sorry for how they had been living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And it brought joy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godly sorry brought relief to a troubled Paul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Corporate Comfort comes through Godly Grief found only in repentance and restoration.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Complete confidence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What do we have confidence in?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working of God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truth of scripture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What should we lack confidence in?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Have no confidence in the flesh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Have no confidence in the wisdom of man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Faith is built by confidence, and growing in faith is the production of growing confidence.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So then complete confidence builds a house of faith on a sure foundation.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Marking successes along your spiritual journey will allow you to grow completely confident.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Complete Confidence as it leads to Christian Ministry during Corona: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God is not done with us yet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are not waiting for things to return to normal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will be more outwardly focused than ever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Major changes are inevitable; we will embrace it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